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06" w:rsidRPr="00C779E6" w:rsidRDefault="00776106" w:rsidP="001268E6">
      <w:pPr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СОВЕТ ДЕПУТАТОВ</w:t>
      </w:r>
    </w:p>
    <w:p w:rsidR="00776106" w:rsidRPr="00C779E6" w:rsidRDefault="00776106" w:rsidP="001268E6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МУНИЦИПАЛЬНОГО ОБРАЗОВАНИЯ</w:t>
      </w:r>
    </w:p>
    <w:p w:rsidR="00776106" w:rsidRPr="00C779E6" w:rsidRDefault="00776106" w:rsidP="001268E6">
      <w:pPr>
        <w:pBdr>
          <w:bottom w:val="single" w:sz="12" w:space="0" w:color="auto"/>
        </w:pBdr>
        <w:shd w:val="clear" w:color="auto" w:fill="FFFFFF"/>
        <w:jc w:val="center"/>
        <w:rPr>
          <w:sz w:val="28"/>
          <w:szCs w:val="28"/>
        </w:rPr>
      </w:pPr>
      <w:r w:rsidRPr="00C779E6">
        <w:rPr>
          <w:sz w:val="28"/>
          <w:szCs w:val="28"/>
        </w:rPr>
        <w:t>СЕЛЬСКОЕ ПОСЕЛЕНИЕ «ТУНКА»</w:t>
      </w:r>
    </w:p>
    <w:p w:rsidR="00776106" w:rsidRPr="00C779E6" w:rsidRDefault="00776106" w:rsidP="001268E6">
      <w:pPr>
        <w:shd w:val="clear" w:color="auto" w:fill="FFFFFF"/>
        <w:rPr>
          <w:sz w:val="28"/>
          <w:szCs w:val="28"/>
        </w:rPr>
      </w:pPr>
      <w:r w:rsidRPr="00C779E6">
        <w:rPr>
          <w:sz w:val="28"/>
          <w:szCs w:val="28"/>
        </w:rPr>
        <w:t>ул. Го</w:t>
      </w:r>
      <w:r w:rsidR="00AA7FC2">
        <w:rPr>
          <w:sz w:val="28"/>
          <w:szCs w:val="28"/>
        </w:rPr>
        <w:t xml:space="preserve">рького, 61, с. </w:t>
      </w:r>
      <w:proofErr w:type="spellStart"/>
      <w:r w:rsidR="00AA7FC2">
        <w:rPr>
          <w:sz w:val="28"/>
          <w:szCs w:val="28"/>
        </w:rPr>
        <w:t>Тунка</w:t>
      </w:r>
      <w:proofErr w:type="spellEnd"/>
      <w:r w:rsidR="00AA7FC2">
        <w:rPr>
          <w:sz w:val="28"/>
          <w:szCs w:val="28"/>
        </w:rPr>
        <w:t xml:space="preserve">, </w:t>
      </w:r>
      <w:proofErr w:type="spellStart"/>
      <w:r w:rsidR="00AA7FC2">
        <w:rPr>
          <w:sz w:val="28"/>
          <w:szCs w:val="28"/>
        </w:rPr>
        <w:t>Тункинского</w:t>
      </w:r>
      <w:proofErr w:type="spellEnd"/>
      <w:r w:rsidR="00AA7FC2">
        <w:rPr>
          <w:sz w:val="28"/>
          <w:szCs w:val="28"/>
        </w:rPr>
        <w:t xml:space="preserve"> </w:t>
      </w:r>
      <w:r w:rsidRPr="00C779E6">
        <w:rPr>
          <w:sz w:val="28"/>
          <w:szCs w:val="28"/>
        </w:rPr>
        <w:t xml:space="preserve"> район</w:t>
      </w:r>
      <w:r w:rsidR="00AA7FC2">
        <w:rPr>
          <w:sz w:val="28"/>
          <w:szCs w:val="28"/>
        </w:rPr>
        <w:t>а</w:t>
      </w:r>
      <w:r w:rsidRPr="00C779E6">
        <w:rPr>
          <w:sz w:val="28"/>
          <w:szCs w:val="28"/>
        </w:rPr>
        <w:t>, Республика Бурятия, 671021</w:t>
      </w:r>
    </w:p>
    <w:p w:rsidR="00776106" w:rsidRPr="00C779E6" w:rsidRDefault="00AA7FC2" w:rsidP="001268E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76106" w:rsidRPr="00C779E6">
        <w:rPr>
          <w:sz w:val="28"/>
          <w:szCs w:val="28"/>
        </w:rPr>
        <w:t>тел.: 8(30147)92230</w:t>
      </w:r>
    </w:p>
    <w:p w:rsidR="00776106" w:rsidRDefault="00776106" w:rsidP="001268E6">
      <w:pPr>
        <w:shd w:val="clear" w:color="auto" w:fill="FFFFFF"/>
        <w:rPr>
          <w:b/>
        </w:rPr>
      </w:pPr>
    </w:p>
    <w:p w:rsidR="00AA7FC2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A7FC2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      </w:t>
      </w:r>
    </w:p>
    <w:p w:rsidR="00AA7FC2" w:rsidRDefault="00AA7FC2" w:rsidP="00AA7FC2">
      <w:pPr>
        <w:jc w:val="center"/>
        <w:rPr>
          <w:sz w:val="28"/>
          <w:szCs w:val="28"/>
        </w:rPr>
      </w:pPr>
    </w:p>
    <w:p w:rsidR="00AA7FC2" w:rsidRDefault="00AA7FC2" w:rsidP="00AA7FC2">
      <w:pPr>
        <w:jc w:val="center"/>
        <w:rPr>
          <w:sz w:val="28"/>
          <w:szCs w:val="28"/>
        </w:rPr>
      </w:pPr>
    </w:p>
    <w:p w:rsidR="00AA7FC2" w:rsidRDefault="00AA7FC2" w:rsidP="00AA7FC2">
      <w:pPr>
        <w:jc w:val="center"/>
        <w:rPr>
          <w:sz w:val="28"/>
          <w:szCs w:val="28"/>
        </w:rPr>
      </w:pPr>
      <w:r>
        <w:rPr>
          <w:sz w:val="28"/>
          <w:szCs w:val="28"/>
        </w:rPr>
        <w:t>33 внеочередной сессии представительного органа Совета депутатов</w:t>
      </w:r>
    </w:p>
    <w:p w:rsidR="00AA7FC2" w:rsidRDefault="00AA7FC2" w:rsidP="00AA7FC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4 созыва</w:t>
      </w:r>
    </w:p>
    <w:p w:rsidR="00AA7FC2" w:rsidRPr="00936A15" w:rsidRDefault="00AA7FC2" w:rsidP="00AA7FC2">
      <w:pPr>
        <w:jc w:val="center"/>
        <w:rPr>
          <w:sz w:val="28"/>
          <w:szCs w:val="28"/>
        </w:rPr>
      </w:pPr>
    </w:p>
    <w:p w:rsidR="00AA7FC2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«24» декабря   2021</w:t>
      </w:r>
      <w:r w:rsidRPr="00936A15">
        <w:rPr>
          <w:sz w:val="28"/>
          <w:szCs w:val="28"/>
        </w:rPr>
        <w:t xml:space="preserve"> г.                                                </w:t>
      </w:r>
      <w:r>
        <w:rPr>
          <w:sz w:val="28"/>
          <w:szCs w:val="28"/>
        </w:rPr>
        <w:t xml:space="preserve">   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3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 </w:t>
      </w:r>
    </w:p>
    <w:p w:rsidR="00AA7FC2" w:rsidRDefault="00AA7FC2" w:rsidP="00AA7FC2">
      <w:pPr>
        <w:rPr>
          <w:sz w:val="28"/>
          <w:szCs w:val="28"/>
        </w:rPr>
      </w:pPr>
    </w:p>
    <w:p w:rsidR="00AA7FC2" w:rsidRPr="00936A15" w:rsidRDefault="00AA7FC2" w:rsidP="00AA7F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36A15">
        <w:rPr>
          <w:sz w:val="28"/>
          <w:szCs w:val="28"/>
        </w:rPr>
        <w:t xml:space="preserve">с. </w:t>
      </w:r>
      <w:proofErr w:type="spellStart"/>
      <w:r w:rsidRPr="00936A15">
        <w:rPr>
          <w:sz w:val="28"/>
          <w:szCs w:val="28"/>
        </w:rPr>
        <w:t>Тунка</w:t>
      </w:r>
      <w:proofErr w:type="spellEnd"/>
    </w:p>
    <w:p w:rsidR="00AA7FC2" w:rsidRPr="00936A15" w:rsidRDefault="00AA7FC2" w:rsidP="00AA7FC2">
      <w:pPr>
        <w:rPr>
          <w:sz w:val="28"/>
          <w:szCs w:val="28"/>
        </w:rPr>
      </w:pPr>
    </w:p>
    <w:p w:rsidR="00776106" w:rsidRPr="00C779E6" w:rsidRDefault="00776106" w:rsidP="001268E6">
      <w:pPr>
        <w:jc w:val="center"/>
        <w:rPr>
          <w:sz w:val="28"/>
          <w:szCs w:val="28"/>
        </w:rPr>
      </w:pPr>
    </w:p>
    <w:p w:rsidR="00776106" w:rsidRPr="00C779E6" w:rsidRDefault="00EB07E5" w:rsidP="001268E6">
      <w:pPr>
        <w:tabs>
          <w:tab w:val="left" w:pos="2220"/>
        </w:tabs>
        <w:jc w:val="center"/>
        <w:rPr>
          <w:sz w:val="28"/>
          <w:szCs w:val="28"/>
          <w:lang w:eastAsia="en-US"/>
        </w:rPr>
      </w:pPr>
      <w:r w:rsidRPr="00C779E6">
        <w:rPr>
          <w:sz w:val="28"/>
          <w:szCs w:val="28"/>
          <w:lang w:eastAsia="en-US"/>
        </w:rPr>
        <w:t xml:space="preserve">«Об утверждении </w:t>
      </w:r>
      <w:r w:rsidR="004A5D68" w:rsidRPr="00C779E6">
        <w:rPr>
          <w:sz w:val="28"/>
          <w:szCs w:val="28"/>
          <w:lang w:eastAsia="en-US"/>
        </w:rPr>
        <w:t>Положения</w:t>
      </w:r>
      <w:r w:rsidRPr="00C779E6">
        <w:rPr>
          <w:sz w:val="28"/>
          <w:szCs w:val="28"/>
          <w:lang w:eastAsia="en-US"/>
        </w:rPr>
        <w:t xml:space="preserve"> об оплате  труда главы муниципального образования сельское поселение «</w:t>
      </w:r>
      <w:proofErr w:type="spellStart"/>
      <w:r w:rsidRPr="00C779E6">
        <w:rPr>
          <w:sz w:val="28"/>
          <w:szCs w:val="28"/>
          <w:lang w:eastAsia="en-US"/>
        </w:rPr>
        <w:t>Тунка</w:t>
      </w:r>
      <w:proofErr w:type="spellEnd"/>
      <w:r w:rsidRPr="00C779E6">
        <w:rPr>
          <w:sz w:val="28"/>
          <w:szCs w:val="28"/>
          <w:lang w:eastAsia="en-US"/>
        </w:rPr>
        <w:t>»</w:t>
      </w:r>
    </w:p>
    <w:p w:rsidR="00776106" w:rsidRPr="00C779E6" w:rsidRDefault="00776106" w:rsidP="001268E6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</w:p>
    <w:p w:rsidR="00AA7FC2" w:rsidRPr="00C779E6" w:rsidRDefault="00AA7FC2" w:rsidP="001268E6">
      <w:pPr>
        <w:rPr>
          <w:bCs/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</w:p>
    <w:p w:rsidR="001A43CF" w:rsidRDefault="001A43CF" w:rsidP="001268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материального обеспечения и стимулирования деятельности выборного должностного лица 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осуществляющего свои полномочия на постоянной штатной основе   муниципального  образования 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Тунка</w:t>
      </w:r>
      <w:proofErr w:type="spellEnd"/>
      <w:r>
        <w:rPr>
          <w:rFonts w:ascii="Times New Roman" w:hAnsi="Times New Roman"/>
          <w:sz w:val="28"/>
          <w:szCs w:val="28"/>
        </w:rPr>
        <w:t>»  Совет депутатов решил:</w:t>
      </w:r>
    </w:p>
    <w:p w:rsidR="00B11F6E" w:rsidRDefault="00B11F6E" w:rsidP="001268E6">
      <w:pPr>
        <w:rPr>
          <w:sz w:val="28"/>
          <w:szCs w:val="28"/>
        </w:rPr>
      </w:pPr>
    </w:p>
    <w:p w:rsidR="00B11F6E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>1. Принять   Положение «Об оплате труда главы   муниципального</w:t>
      </w:r>
    </w:p>
    <w:p w:rsidR="001A43CF" w:rsidRDefault="001A43CF" w:rsidP="001268E6">
      <w:pPr>
        <w:rPr>
          <w:b/>
          <w:sz w:val="28"/>
          <w:szCs w:val="28"/>
        </w:rPr>
      </w:pPr>
      <w:r>
        <w:rPr>
          <w:sz w:val="28"/>
          <w:szCs w:val="28"/>
        </w:rPr>
        <w:t>образования  сельского     поселения «</w:t>
      </w:r>
      <w:proofErr w:type="spellStart"/>
      <w:r>
        <w:rPr>
          <w:sz w:val="28"/>
          <w:szCs w:val="28"/>
        </w:rPr>
        <w:t>Тунк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приложение 1).</w:t>
      </w:r>
    </w:p>
    <w:p w:rsidR="001A43CF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C779E6">
        <w:rPr>
          <w:sz w:val="28"/>
          <w:szCs w:val="28"/>
        </w:rPr>
        <w:t>Решение</w:t>
      </w:r>
      <w:r w:rsidR="00B11F6E">
        <w:rPr>
          <w:sz w:val="28"/>
          <w:szCs w:val="28"/>
        </w:rPr>
        <w:t xml:space="preserve">  </w:t>
      </w:r>
      <w:r w:rsidR="00C779E6">
        <w:rPr>
          <w:sz w:val="28"/>
          <w:szCs w:val="28"/>
        </w:rPr>
        <w:t xml:space="preserve">  Совета</w:t>
      </w:r>
      <w:r w:rsidR="00B11F6E">
        <w:rPr>
          <w:sz w:val="28"/>
          <w:szCs w:val="28"/>
        </w:rPr>
        <w:t xml:space="preserve">   </w:t>
      </w:r>
      <w:r w:rsidR="00AA7FC2">
        <w:rPr>
          <w:sz w:val="28"/>
          <w:szCs w:val="28"/>
        </w:rPr>
        <w:t xml:space="preserve"> депутатов № 2   от  02.11.2020</w:t>
      </w:r>
      <w:r>
        <w:rPr>
          <w:sz w:val="28"/>
          <w:szCs w:val="28"/>
        </w:rPr>
        <w:t xml:space="preserve"> года</w:t>
      </w:r>
    </w:p>
    <w:p w:rsidR="001A43CF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«Об оплате   труда  главы   муниципального  образования  </w:t>
      </w:r>
      <w:r w:rsidR="00B11F6E">
        <w:rPr>
          <w:sz w:val="28"/>
          <w:szCs w:val="28"/>
        </w:rPr>
        <w:t>сельского</w:t>
      </w:r>
    </w:p>
    <w:p w:rsidR="001A43CF" w:rsidRPr="001268E6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</w:t>
      </w:r>
      <w:proofErr w:type="gramStart"/>
      <w:r>
        <w:rPr>
          <w:b/>
          <w:sz w:val="28"/>
          <w:szCs w:val="28"/>
        </w:rPr>
        <w:t xml:space="preserve"> </w:t>
      </w:r>
      <w:r w:rsidR="00B11F6E">
        <w:rPr>
          <w:sz w:val="28"/>
          <w:szCs w:val="28"/>
        </w:rPr>
        <w:t xml:space="preserve"> ,</w:t>
      </w:r>
      <w:proofErr w:type="gramEnd"/>
      <w:r w:rsidRPr="00C779E6">
        <w:rPr>
          <w:sz w:val="28"/>
          <w:szCs w:val="28"/>
        </w:rPr>
        <w:t xml:space="preserve"> </w:t>
      </w:r>
      <w:r w:rsidRPr="001268E6">
        <w:rPr>
          <w:sz w:val="28"/>
          <w:szCs w:val="28"/>
        </w:rPr>
        <w:t>считать   утратившим</w:t>
      </w:r>
      <w:r w:rsidR="00AA7FC2">
        <w:rPr>
          <w:sz w:val="28"/>
          <w:szCs w:val="28"/>
        </w:rPr>
        <w:t xml:space="preserve">  </w:t>
      </w:r>
      <w:r w:rsidRPr="001268E6">
        <w:rPr>
          <w:sz w:val="28"/>
          <w:szCs w:val="28"/>
        </w:rPr>
        <w:t>силу.</w:t>
      </w:r>
    </w:p>
    <w:p w:rsidR="00B11F6E" w:rsidRPr="00D833EC" w:rsidRDefault="001A43CF" w:rsidP="001268E6">
      <w:r w:rsidRPr="00B11F6E">
        <w:rPr>
          <w:sz w:val="28"/>
          <w:szCs w:val="28"/>
        </w:rPr>
        <w:t>3.  Обнародовать решение на официальном сайте администрации</w:t>
      </w:r>
    </w:p>
    <w:p w:rsidR="001A43CF" w:rsidRDefault="00B11F6E" w:rsidP="001268E6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="005D00FB"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="005D00FB"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5D00FB"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 w:rsidR="001268E6">
        <w:rPr>
          <w:sz w:val="28"/>
          <w:szCs w:val="28"/>
          <w:u w:val="single"/>
        </w:rPr>
        <w:t xml:space="preserve">  </w:t>
      </w:r>
      <w:r w:rsidR="001A43CF" w:rsidRPr="00A72E9B">
        <w:rPr>
          <w:sz w:val="28"/>
          <w:szCs w:val="28"/>
        </w:rPr>
        <w:t xml:space="preserve">и  </w:t>
      </w:r>
      <w:r w:rsidR="001A43CF">
        <w:rPr>
          <w:sz w:val="28"/>
          <w:szCs w:val="28"/>
        </w:rPr>
        <w:t>информационном  стенде  МА МО СП «</w:t>
      </w:r>
      <w:proofErr w:type="spellStart"/>
      <w:r w:rsidR="001A43CF">
        <w:rPr>
          <w:sz w:val="28"/>
          <w:szCs w:val="28"/>
        </w:rPr>
        <w:t>Тунка</w:t>
      </w:r>
      <w:proofErr w:type="spellEnd"/>
      <w:r w:rsidR="001A43CF">
        <w:rPr>
          <w:sz w:val="28"/>
          <w:szCs w:val="28"/>
        </w:rPr>
        <w:t>».</w:t>
      </w:r>
    </w:p>
    <w:p w:rsidR="001A43CF" w:rsidRDefault="001A43CF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</w:t>
      </w:r>
    </w:p>
    <w:p w:rsidR="001A43CF" w:rsidRDefault="001A43CF" w:rsidP="001268E6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>обнародования.</w:t>
      </w:r>
    </w:p>
    <w:p w:rsidR="001268E6" w:rsidRDefault="001268E6" w:rsidP="001268E6">
      <w:pPr>
        <w:tabs>
          <w:tab w:val="left" w:pos="3345"/>
        </w:tabs>
        <w:rPr>
          <w:sz w:val="28"/>
          <w:szCs w:val="28"/>
        </w:rPr>
      </w:pPr>
    </w:p>
    <w:p w:rsidR="001A43CF" w:rsidRDefault="001A43CF" w:rsidP="001268E6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оставляю за собой.</w:t>
      </w: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Default="001A43CF" w:rsidP="001268E6">
      <w:pPr>
        <w:ind w:firstLine="708"/>
        <w:rPr>
          <w:sz w:val="28"/>
          <w:szCs w:val="28"/>
        </w:rPr>
      </w:pPr>
    </w:p>
    <w:p w:rsidR="001A43CF" w:rsidRPr="00E608B8" w:rsidRDefault="001A43CF" w:rsidP="001268E6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1A43CF" w:rsidRDefault="001A43CF" w:rsidP="001268E6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 w:rsidR="001268E6">
        <w:rPr>
          <w:sz w:val="28"/>
          <w:szCs w:val="28"/>
        </w:rPr>
        <w:t>Т.В.Леонтьева</w:t>
      </w:r>
    </w:p>
    <w:p w:rsidR="001A43CF" w:rsidRDefault="001A43CF" w:rsidP="001A43CF">
      <w:pPr>
        <w:pStyle w:val="a3"/>
        <w:shd w:val="clear" w:color="auto" w:fill="FFFFFF"/>
        <w:spacing w:before="0" w:beforeAutospacing="0" w:after="0" w:afterAutospacing="0"/>
        <w:jc w:val="center"/>
      </w:pPr>
      <w:r>
        <w:lastRenderedPageBreak/>
        <w:t xml:space="preserve">                           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 xml:space="preserve">Приложение </w:t>
      </w:r>
      <w:r>
        <w:rPr>
          <w:bCs/>
          <w:color w:val="373737"/>
          <w:sz w:val="28"/>
          <w:szCs w:val="28"/>
        </w:rPr>
        <w:t xml:space="preserve">№ </w:t>
      </w:r>
      <w:r w:rsidRPr="00A25522">
        <w:rPr>
          <w:bCs/>
          <w:color w:val="373737"/>
          <w:sz w:val="28"/>
          <w:szCs w:val="28"/>
        </w:rPr>
        <w:t>1</w:t>
      </w:r>
    </w:p>
    <w:p w:rsidR="001268E6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к</w:t>
      </w:r>
      <w:r w:rsidRPr="00A25522">
        <w:rPr>
          <w:bCs/>
          <w:color w:val="373737"/>
          <w:sz w:val="28"/>
          <w:szCs w:val="28"/>
        </w:rPr>
        <w:t xml:space="preserve"> решению Совета депутатов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>
        <w:rPr>
          <w:bCs/>
          <w:color w:val="373737"/>
          <w:sz w:val="28"/>
          <w:szCs w:val="28"/>
        </w:rPr>
        <w:t>МО СП «</w:t>
      </w:r>
      <w:proofErr w:type="spellStart"/>
      <w:r>
        <w:rPr>
          <w:bCs/>
          <w:color w:val="373737"/>
          <w:sz w:val="28"/>
          <w:szCs w:val="28"/>
        </w:rPr>
        <w:t>Тунка</w:t>
      </w:r>
      <w:proofErr w:type="spellEnd"/>
      <w:r>
        <w:rPr>
          <w:bCs/>
          <w:color w:val="373737"/>
          <w:sz w:val="28"/>
          <w:szCs w:val="28"/>
        </w:rPr>
        <w:t>»</w:t>
      </w:r>
    </w:p>
    <w:p w:rsidR="001A43CF" w:rsidRPr="00A25522" w:rsidRDefault="001A43CF" w:rsidP="001268E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373737"/>
          <w:sz w:val="28"/>
          <w:szCs w:val="28"/>
        </w:rPr>
      </w:pPr>
      <w:r w:rsidRPr="00A25522">
        <w:rPr>
          <w:bCs/>
          <w:color w:val="373737"/>
          <w:sz w:val="28"/>
          <w:szCs w:val="28"/>
        </w:rPr>
        <w:t>№</w:t>
      </w:r>
      <w:r w:rsidR="00AA7FC2">
        <w:rPr>
          <w:bCs/>
          <w:color w:val="373737"/>
          <w:sz w:val="28"/>
          <w:szCs w:val="28"/>
        </w:rPr>
        <w:t xml:space="preserve"> 4   от «24» дека</w:t>
      </w:r>
      <w:r w:rsidR="001268E6">
        <w:rPr>
          <w:bCs/>
          <w:color w:val="373737"/>
          <w:sz w:val="28"/>
          <w:szCs w:val="28"/>
        </w:rPr>
        <w:t xml:space="preserve">бря </w:t>
      </w:r>
      <w:r>
        <w:rPr>
          <w:bCs/>
          <w:color w:val="373737"/>
          <w:sz w:val="28"/>
          <w:szCs w:val="28"/>
        </w:rPr>
        <w:t xml:space="preserve">  </w:t>
      </w:r>
      <w:r w:rsidR="00AA7FC2">
        <w:rPr>
          <w:bCs/>
          <w:color w:val="373737"/>
          <w:sz w:val="28"/>
          <w:szCs w:val="28"/>
        </w:rPr>
        <w:t xml:space="preserve"> 2021</w:t>
      </w:r>
      <w:r w:rsidRPr="00A25522">
        <w:rPr>
          <w:bCs/>
          <w:color w:val="373737"/>
          <w:sz w:val="28"/>
          <w:szCs w:val="28"/>
        </w:rPr>
        <w:t xml:space="preserve"> года</w:t>
      </w:r>
    </w:p>
    <w:p w:rsidR="001A43CF" w:rsidRDefault="001A43CF" w:rsidP="001A43CF">
      <w:pPr>
        <w:tabs>
          <w:tab w:val="left" w:pos="5985"/>
        </w:tabs>
        <w:rPr>
          <w:sz w:val="28"/>
          <w:szCs w:val="28"/>
        </w:rPr>
      </w:pPr>
    </w:p>
    <w:p w:rsidR="001A43CF" w:rsidRDefault="001A43CF" w:rsidP="001A43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A43CF" w:rsidRDefault="001A43CF" w:rsidP="001A43C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A43CF" w:rsidRDefault="001A43CF" w:rsidP="001A43CF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об   оплате труда главы муниципального образования   сельского поселения «</w:t>
      </w:r>
      <w:proofErr w:type="spellStart"/>
      <w:r>
        <w:rPr>
          <w:b/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</w:t>
      </w:r>
    </w:p>
    <w:p w:rsidR="001A43CF" w:rsidRDefault="001A43CF" w:rsidP="001A43CF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Настоящее  Положение   об оплате труда  главы </w:t>
      </w:r>
      <w:r>
        <w:t xml:space="preserve"> </w:t>
      </w:r>
      <w:r>
        <w:rPr>
          <w:sz w:val="28"/>
          <w:szCs w:val="28"/>
        </w:rPr>
        <w:t>муниципального образования   сельского поселения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</w:t>
      </w:r>
      <w:r>
        <w:t xml:space="preserve"> </w:t>
      </w:r>
      <w:r>
        <w:rPr>
          <w:sz w:val="28"/>
          <w:szCs w:val="28"/>
        </w:rPr>
        <w:t>разработано в  соответствии с  Федеральным  законом от  06.10.2003 г.  №  131-ФЗ «Об общих принципах  организации местного самоуправления в Российской  Федерации».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     Настоящее Положение устанавливает оплату труда выборного должностного лица местного самоуправления, осуществляющего свои полномочия на постоянной штатной основе (далее по тексту – глава  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»). </w:t>
      </w:r>
    </w:p>
    <w:p w:rsidR="001A43CF" w:rsidRDefault="001A43CF" w:rsidP="001A43CF">
      <w:pPr>
        <w:jc w:val="both"/>
        <w:rPr>
          <w:sz w:val="28"/>
          <w:szCs w:val="28"/>
        </w:rPr>
      </w:pPr>
    </w:p>
    <w:p w:rsidR="001A43CF" w:rsidRPr="00987860" w:rsidRDefault="001A43CF" w:rsidP="001A4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87860">
        <w:rPr>
          <w:sz w:val="28"/>
          <w:szCs w:val="28"/>
        </w:rPr>
        <w:t>1.Оплата труда главы  МО СП 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  осуществляется за счет средств местного бюджета муниципального образования сельского поселения «</w:t>
      </w:r>
      <w:proofErr w:type="spellStart"/>
      <w:r w:rsidRPr="00987860">
        <w:rPr>
          <w:sz w:val="28"/>
          <w:szCs w:val="28"/>
        </w:rPr>
        <w:t>Тунка</w:t>
      </w:r>
      <w:proofErr w:type="spellEnd"/>
      <w:r w:rsidRPr="00987860">
        <w:rPr>
          <w:sz w:val="28"/>
          <w:szCs w:val="28"/>
        </w:rPr>
        <w:t>».</w:t>
      </w:r>
    </w:p>
    <w:p w:rsidR="001A43CF" w:rsidRPr="00987860" w:rsidRDefault="001A43CF" w:rsidP="001A43CF">
      <w:pPr>
        <w:pStyle w:val="a5"/>
        <w:ind w:left="1773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вознаграждение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размере </w:t>
      </w:r>
      <w:r w:rsidR="00AA7FC2">
        <w:rPr>
          <w:sz w:val="28"/>
          <w:szCs w:val="28"/>
        </w:rPr>
        <w:t>23451 рубль</w:t>
      </w:r>
      <w:r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Главе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 выплачивается</w:t>
      </w:r>
      <w:r w:rsidRPr="00F26E34">
        <w:rPr>
          <w:sz w:val="28"/>
          <w:szCs w:val="28"/>
        </w:rPr>
        <w:t xml:space="preserve"> ежемесячное денежное </w:t>
      </w:r>
      <w:r>
        <w:rPr>
          <w:sz w:val="28"/>
          <w:szCs w:val="28"/>
        </w:rPr>
        <w:t xml:space="preserve">поощрение </w:t>
      </w:r>
      <w:r w:rsidRPr="008B155E">
        <w:rPr>
          <w:sz w:val="28"/>
          <w:szCs w:val="28"/>
        </w:rPr>
        <w:t xml:space="preserve">в 0,25 кратном размере от </w:t>
      </w:r>
      <w:r>
        <w:rPr>
          <w:sz w:val="28"/>
          <w:szCs w:val="28"/>
        </w:rPr>
        <w:t>денежного вознаграждения</w:t>
      </w:r>
      <w:r w:rsidRPr="008B155E">
        <w:rPr>
          <w:sz w:val="28"/>
          <w:szCs w:val="28"/>
        </w:rPr>
        <w:t>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Default="001A43CF" w:rsidP="001A43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6E34">
        <w:rPr>
          <w:sz w:val="28"/>
          <w:szCs w:val="28"/>
        </w:rPr>
        <w:t>На ежемесячное денежное вознаграждение и денежное поощрение начисляются районный коэффициент и процентные надбавки за  работу в южных районах Вос</w:t>
      </w:r>
      <w:r>
        <w:rPr>
          <w:sz w:val="28"/>
          <w:szCs w:val="28"/>
        </w:rPr>
        <w:t>точной Сибири.</w:t>
      </w:r>
    </w:p>
    <w:p w:rsidR="001A43CF" w:rsidRDefault="001A43CF" w:rsidP="001A43CF">
      <w:pPr>
        <w:ind w:firstLine="708"/>
        <w:jc w:val="both"/>
        <w:rPr>
          <w:sz w:val="28"/>
          <w:szCs w:val="28"/>
        </w:rPr>
      </w:pPr>
    </w:p>
    <w:p w:rsidR="001A43CF" w:rsidRPr="00190464" w:rsidRDefault="001A43CF" w:rsidP="001A43CF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Pr="00190464">
        <w:rPr>
          <w:sz w:val="28"/>
          <w:szCs w:val="28"/>
        </w:rPr>
        <w:t>При  предоставлении ежегодного оплачиваемого отпуска  главе МО СП  «</w:t>
      </w:r>
      <w:proofErr w:type="spellStart"/>
      <w:r w:rsidRPr="00190464">
        <w:rPr>
          <w:sz w:val="28"/>
          <w:szCs w:val="28"/>
        </w:rPr>
        <w:t>Тунка</w:t>
      </w:r>
      <w:proofErr w:type="spellEnd"/>
      <w:r w:rsidRPr="00190464">
        <w:rPr>
          <w:sz w:val="28"/>
          <w:szCs w:val="28"/>
        </w:rPr>
        <w:t>»  выплачивается  материальная помощь в размере двух ежемесячных денежных вознаграждений.</w:t>
      </w: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1A43CF" w:rsidRDefault="001A43CF" w:rsidP="001A43CF">
      <w:pPr>
        <w:ind w:firstLine="540"/>
        <w:jc w:val="both"/>
        <w:rPr>
          <w:sz w:val="28"/>
          <w:szCs w:val="28"/>
        </w:rPr>
      </w:pPr>
    </w:p>
    <w:p w:rsidR="00F97148" w:rsidRDefault="00F97148"/>
    <w:sectPr w:rsidR="00F97148" w:rsidSect="00F9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874"/>
    <w:multiLevelType w:val="hybridMultilevel"/>
    <w:tmpl w:val="23584952"/>
    <w:lvl w:ilvl="0" w:tplc="203E6A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1EA3"/>
    <w:multiLevelType w:val="multilevel"/>
    <w:tmpl w:val="F8FEC084"/>
    <w:lvl w:ilvl="0">
      <w:start w:val="2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65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01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2">
    <w:nsid w:val="59420024"/>
    <w:multiLevelType w:val="multilevel"/>
    <w:tmpl w:val="10DAB700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0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9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106"/>
    <w:rsid w:val="001268E6"/>
    <w:rsid w:val="001A43CF"/>
    <w:rsid w:val="004A5D68"/>
    <w:rsid w:val="005C02D0"/>
    <w:rsid w:val="005D00FB"/>
    <w:rsid w:val="00776106"/>
    <w:rsid w:val="00AA7FC2"/>
    <w:rsid w:val="00B11F6E"/>
    <w:rsid w:val="00C779E6"/>
    <w:rsid w:val="00EB07E5"/>
    <w:rsid w:val="00F9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3C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A43C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A43C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B11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2021-12-22T07:55:00Z</cp:lastPrinted>
  <dcterms:created xsi:type="dcterms:W3CDTF">2020-11-05T03:51:00Z</dcterms:created>
  <dcterms:modified xsi:type="dcterms:W3CDTF">2021-12-22T07:56:00Z</dcterms:modified>
</cp:coreProperties>
</file>