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A8" w:rsidRDefault="00BA51A8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СОВЕТ   ДЕПУТАТОВ   </w:t>
      </w:r>
    </w:p>
    <w:p w:rsidR="00BA51A8" w:rsidRDefault="00BA51A8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МУНИЦИПАЛЬНОГО   ОБРАЗОВАНИЯ             </w:t>
      </w:r>
    </w:p>
    <w:p w:rsidR="00BA51A8" w:rsidRDefault="00BA51A8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СЕЛЬСКОЕ  ПОСЕЛЕНИЕ   «ТУНКА»</w:t>
      </w:r>
    </w:p>
    <w:p w:rsidR="00BA51A8" w:rsidRDefault="00BA51A8" w:rsidP="00BA5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РЕСПУБЛИКИ БУРЯТИЯ</w:t>
      </w:r>
    </w:p>
    <w:p w:rsidR="00BA51A8" w:rsidRDefault="00BA51A8" w:rsidP="00BA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A51A8" w:rsidRDefault="00BA51A8" w:rsidP="00BA51A8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51A8" w:rsidRDefault="00BA51A8" w:rsidP="00BA51A8">
      <w:pPr>
        <w:rPr>
          <w:sz w:val="28"/>
          <w:szCs w:val="28"/>
        </w:rPr>
      </w:pPr>
    </w:p>
    <w:p w:rsidR="00BA51A8" w:rsidRDefault="00BA51A8" w:rsidP="00BA51A8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РЕШ</w:t>
      </w:r>
      <w:r w:rsidR="008748E4">
        <w:rPr>
          <w:b/>
          <w:sz w:val="28"/>
          <w:szCs w:val="28"/>
        </w:rPr>
        <w:t>ЕНИЕ   № 3</w:t>
      </w:r>
    </w:p>
    <w:p w:rsidR="00BA51A8" w:rsidRDefault="00BA51A8" w:rsidP="00BA51A8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BA51A8" w:rsidRDefault="00BA51A8" w:rsidP="00BA51A8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A51A8" w:rsidRDefault="00BA51A8" w:rsidP="00BA51A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A1686">
        <w:rPr>
          <w:sz w:val="28"/>
          <w:szCs w:val="28"/>
        </w:rPr>
        <w:t>47</w:t>
      </w:r>
      <w:r>
        <w:rPr>
          <w:sz w:val="28"/>
          <w:szCs w:val="28"/>
        </w:rPr>
        <w:t xml:space="preserve">  </w:t>
      </w:r>
      <w:r w:rsidR="005A1686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очередной сессии  представительного   органа 3 созыва   </w:t>
      </w:r>
    </w:p>
    <w:p w:rsidR="00BA51A8" w:rsidRDefault="00BA51A8" w:rsidP="00BA51A8">
      <w:pPr>
        <w:tabs>
          <w:tab w:val="left" w:pos="2220"/>
        </w:tabs>
        <w:rPr>
          <w:sz w:val="28"/>
          <w:szCs w:val="28"/>
        </w:rPr>
      </w:pPr>
    </w:p>
    <w:p w:rsidR="008748E4" w:rsidRDefault="00BA51A8" w:rsidP="00BA5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48E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оплате труда  лиц, замещающих    должности  муниципальной</w:t>
      </w:r>
    </w:p>
    <w:p w:rsidR="008748E4" w:rsidRDefault="008748E4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51A8">
        <w:rPr>
          <w:sz w:val="28"/>
          <w:szCs w:val="28"/>
        </w:rPr>
        <w:t xml:space="preserve"> </w:t>
      </w:r>
      <w:r w:rsidR="00167A13">
        <w:rPr>
          <w:sz w:val="28"/>
          <w:szCs w:val="28"/>
        </w:rPr>
        <w:t>с</w:t>
      </w:r>
      <w:r w:rsidR="00BA51A8">
        <w:rPr>
          <w:sz w:val="28"/>
          <w:szCs w:val="28"/>
        </w:rPr>
        <w:t>лужбы</w:t>
      </w:r>
      <w:r>
        <w:rPr>
          <w:sz w:val="28"/>
          <w:szCs w:val="28"/>
        </w:rPr>
        <w:t xml:space="preserve"> </w:t>
      </w:r>
      <w:r w:rsidR="00BA51A8">
        <w:rPr>
          <w:sz w:val="28"/>
          <w:szCs w:val="28"/>
        </w:rPr>
        <w:t xml:space="preserve">  местной администрации муниципального образования</w:t>
      </w:r>
    </w:p>
    <w:p w:rsidR="00BA51A8" w:rsidRDefault="008748E4" w:rsidP="00BA51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A51A8">
        <w:rPr>
          <w:sz w:val="28"/>
          <w:szCs w:val="28"/>
        </w:rPr>
        <w:t xml:space="preserve"> сельское поселение «</w:t>
      </w:r>
      <w:proofErr w:type="spellStart"/>
      <w:r w:rsidR="00BA51A8">
        <w:rPr>
          <w:sz w:val="28"/>
          <w:szCs w:val="28"/>
        </w:rPr>
        <w:t>Тунка</w:t>
      </w:r>
      <w:proofErr w:type="spellEnd"/>
      <w:r w:rsidR="00BA51A8">
        <w:rPr>
          <w:b/>
          <w:sz w:val="28"/>
          <w:szCs w:val="28"/>
        </w:rPr>
        <w:t>»</w:t>
      </w:r>
    </w:p>
    <w:p w:rsidR="00BA51A8" w:rsidRDefault="00BA51A8" w:rsidP="00BA51A8">
      <w:pPr>
        <w:rPr>
          <w:b/>
          <w:sz w:val="28"/>
          <w:szCs w:val="28"/>
        </w:rPr>
      </w:pPr>
    </w:p>
    <w:p w:rsidR="00BA51A8" w:rsidRDefault="00BA51A8" w:rsidP="00BA5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748E4">
        <w:rPr>
          <w:sz w:val="28"/>
          <w:szCs w:val="28"/>
        </w:rPr>
        <w:t>25.12.2017 г.</w:t>
      </w:r>
      <w:r>
        <w:rPr>
          <w:sz w:val="28"/>
          <w:szCs w:val="28"/>
        </w:rPr>
        <w:t xml:space="preserve">                                                       </w:t>
      </w:r>
      <w:r w:rsidR="00874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.       </w:t>
      </w:r>
    </w:p>
    <w:p w:rsidR="00BA51A8" w:rsidRDefault="00BA51A8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2419B" w:rsidRPr="00A2419B" w:rsidRDefault="00A2419B" w:rsidP="00A24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19B">
        <w:rPr>
          <w:rFonts w:ascii="Times New Roman" w:hAnsi="Times New Roman"/>
          <w:sz w:val="28"/>
          <w:szCs w:val="28"/>
        </w:rPr>
        <w:t xml:space="preserve">В целях материального обеспечения и стимулирования деятельности лиц,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419B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19B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2419B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BA51A8" w:rsidRDefault="00BA51A8" w:rsidP="00BA51A8">
      <w:pPr>
        <w:rPr>
          <w:sz w:val="28"/>
          <w:szCs w:val="28"/>
        </w:rPr>
      </w:pPr>
    </w:p>
    <w:p w:rsidR="00BA51A8" w:rsidRDefault="00BA51A8" w:rsidP="00BA51A8">
      <w:pPr>
        <w:jc w:val="center"/>
        <w:rPr>
          <w:b/>
          <w:sz w:val="28"/>
          <w:szCs w:val="28"/>
        </w:rPr>
      </w:pPr>
    </w:p>
    <w:p w:rsidR="00195ADD" w:rsidRDefault="00A2419B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51A8">
        <w:rPr>
          <w:sz w:val="28"/>
          <w:szCs w:val="28"/>
        </w:rPr>
        <w:t>1.Решение Совета депутатов № 2  от  27</w:t>
      </w:r>
      <w:r w:rsidR="00195ADD">
        <w:rPr>
          <w:sz w:val="28"/>
          <w:szCs w:val="28"/>
        </w:rPr>
        <w:t xml:space="preserve">.02.2014 года </w:t>
      </w:r>
      <w:r w:rsidR="00BA51A8">
        <w:rPr>
          <w:sz w:val="28"/>
          <w:szCs w:val="28"/>
        </w:rPr>
        <w:t xml:space="preserve"> «Об оплате </w:t>
      </w:r>
      <w:r w:rsidR="00195ADD">
        <w:rPr>
          <w:sz w:val="28"/>
          <w:szCs w:val="28"/>
        </w:rPr>
        <w:t xml:space="preserve"> </w:t>
      </w:r>
    </w:p>
    <w:p w:rsidR="00195ADD" w:rsidRDefault="00195ADD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1A8">
        <w:rPr>
          <w:sz w:val="28"/>
          <w:szCs w:val="28"/>
        </w:rPr>
        <w:t xml:space="preserve">труда  лиц, замещающих  должности  </w:t>
      </w:r>
      <w:r>
        <w:rPr>
          <w:sz w:val="28"/>
          <w:szCs w:val="28"/>
        </w:rPr>
        <w:t xml:space="preserve"> </w:t>
      </w:r>
      <w:r w:rsidR="00BA51A8">
        <w:rPr>
          <w:sz w:val="28"/>
          <w:szCs w:val="28"/>
        </w:rPr>
        <w:t xml:space="preserve">муниципальной службы   </w:t>
      </w:r>
    </w:p>
    <w:p w:rsidR="00195ADD" w:rsidRDefault="00195ADD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51A8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 образования  сельское </w:t>
      </w:r>
      <w:r w:rsidR="00BA51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поселение</w:t>
      </w:r>
      <w:r w:rsidR="00BA51A8">
        <w:rPr>
          <w:sz w:val="28"/>
          <w:szCs w:val="28"/>
        </w:rPr>
        <w:t xml:space="preserve"> «</w:t>
      </w:r>
      <w:proofErr w:type="spellStart"/>
      <w:r w:rsidR="00BA51A8">
        <w:rPr>
          <w:sz w:val="28"/>
          <w:szCs w:val="28"/>
        </w:rPr>
        <w:t>Тунка</w:t>
      </w:r>
      <w:proofErr w:type="spellEnd"/>
      <w:r w:rsidR="00BA51A8">
        <w:rPr>
          <w:b/>
          <w:sz w:val="28"/>
          <w:szCs w:val="28"/>
        </w:rPr>
        <w:t xml:space="preserve">»  </w:t>
      </w:r>
      <w:r w:rsidR="00BA51A8">
        <w:rPr>
          <w:sz w:val="28"/>
          <w:szCs w:val="28"/>
        </w:rPr>
        <w:t xml:space="preserve">считать </w:t>
      </w:r>
    </w:p>
    <w:p w:rsidR="00BA51A8" w:rsidRDefault="00195ADD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A51A8">
        <w:rPr>
          <w:sz w:val="28"/>
          <w:szCs w:val="28"/>
        </w:rPr>
        <w:t>утратившим</w:t>
      </w:r>
      <w:proofErr w:type="gramEnd"/>
      <w:r w:rsidR="00BA51A8">
        <w:rPr>
          <w:sz w:val="28"/>
          <w:szCs w:val="28"/>
        </w:rPr>
        <w:t xml:space="preserve"> силу.</w:t>
      </w:r>
    </w:p>
    <w:p w:rsidR="00A2419B" w:rsidRDefault="00A2419B" w:rsidP="00A2419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51A8">
        <w:rPr>
          <w:sz w:val="28"/>
          <w:szCs w:val="28"/>
        </w:rPr>
        <w:t>2.  Принять   Положение «Об оплате труда лиц, замещающих     должности  муниципальной службы   местной администрации   муниципального  образования  сельское поселение  «</w:t>
      </w:r>
      <w:proofErr w:type="spellStart"/>
      <w:r w:rsidR="00BA51A8">
        <w:rPr>
          <w:sz w:val="28"/>
          <w:szCs w:val="28"/>
        </w:rPr>
        <w:t>Тунка</w:t>
      </w:r>
      <w:proofErr w:type="spellEnd"/>
      <w:proofErr w:type="gramStart"/>
      <w:r w:rsidR="00BA51A8">
        <w:rPr>
          <w:b/>
          <w:sz w:val="28"/>
          <w:szCs w:val="28"/>
        </w:rPr>
        <w:t>»</w:t>
      </w:r>
      <w:r w:rsidR="00BA51A8">
        <w:rPr>
          <w:sz w:val="28"/>
          <w:szCs w:val="28"/>
        </w:rPr>
        <w:t>(</w:t>
      </w:r>
      <w:proofErr w:type="gramEnd"/>
      <w:r w:rsidR="00BA51A8">
        <w:rPr>
          <w:sz w:val="28"/>
          <w:szCs w:val="28"/>
        </w:rPr>
        <w:t xml:space="preserve"> положение прилагается).</w:t>
      </w:r>
    </w:p>
    <w:p w:rsidR="00BA51A8" w:rsidRDefault="00A2419B" w:rsidP="00A2419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51A8">
        <w:rPr>
          <w:sz w:val="28"/>
          <w:szCs w:val="28"/>
        </w:rPr>
        <w:t>3. Обнародовать путем размещения на информационных стендах МА МО СП «</w:t>
      </w:r>
      <w:proofErr w:type="spellStart"/>
      <w:r w:rsidR="00BA51A8">
        <w:rPr>
          <w:sz w:val="28"/>
          <w:szCs w:val="28"/>
        </w:rPr>
        <w:t>Тунка</w:t>
      </w:r>
      <w:proofErr w:type="spellEnd"/>
      <w:r w:rsidR="00BA51A8">
        <w:rPr>
          <w:sz w:val="28"/>
          <w:szCs w:val="28"/>
        </w:rPr>
        <w:t>».</w:t>
      </w:r>
    </w:p>
    <w:p w:rsidR="00BA51A8" w:rsidRDefault="00A2419B" w:rsidP="00BA51A8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51A8">
        <w:rPr>
          <w:sz w:val="28"/>
          <w:szCs w:val="28"/>
        </w:rPr>
        <w:t xml:space="preserve"> 4. Настоящее решение в</w:t>
      </w:r>
      <w:r w:rsidR="00E43CEF">
        <w:rPr>
          <w:sz w:val="28"/>
          <w:szCs w:val="28"/>
        </w:rPr>
        <w:t>ступает в силу с 01 января 2018 года</w:t>
      </w:r>
      <w:proofErr w:type="gramStart"/>
      <w:r w:rsidR="00E43CEF">
        <w:rPr>
          <w:sz w:val="28"/>
          <w:szCs w:val="28"/>
        </w:rPr>
        <w:t>.</w:t>
      </w:r>
      <w:r w:rsidR="00BA51A8">
        <w:rPr>
          <w:sz w:val="28"/>
          <w:szCs w:val="28"/>
        </w:rPr>
        <w:t>.</w:t>
      </w:r>
      <w:r w:rsidR="00BA51A8">
        <w:rPr>
          <w:b/>
          <w:sz w:val="28"/>
          <w:szCs w:val="28"/>
        </w:rPr>
        <w:t xml:space="preserve">  </w:t>
      </w:r>
      <w:r w:rsidR="00BA51A8">
        <w:rPr>
          <w:sz w:val="28"/>
          <w:szCs w:val="28"/>
        </w:rPr>
        <w:t xml:space="preserve">           </w:t>
      </w:r>
      <w:proofErr w:type="gramEnd"/>
    </w:p>
    <w:p w:rsidR="00BA51A8" w:rsidRDefault="00A2419B" w:rsidP="00BA51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1A8">
        <w:rPr>
          <w:sz w:val="28"/>
          <w:szCs w:val="28"/>
        </w:rPr>
        <w:t xml:space="preserve">5. </w:t>
      </w:r>
      <w:proofErr w:type="gramStart"/>
      <w:r w:rsidR="00BA51A8">
        <w:rPr>
          <w:sz w:val="28"/>
          <w:szCs w:val="28"/>
        </w:rPr>
        <w:t>Контроль за</w:t>
      </w:r>
      <w:proofErr w:type="gramEnd"/>
      <w:r w:rsidR="00BA51A8">
        <w:rPr>
          <w:sz w:val="28"/>
          <w:szCs w:val="28"/>
        </w:rPr>
        <w:t xml:space="preserve"> исполнением  оставляю за собой.</w:t>
      </w:r>
    </w:p>
    <w:p w:rsidR="00BA51A8" w:rsidRDefault="00BA51A8" w:rsidP="00BA51A8">
      <w:pPr>
        <w:widowControl/>
        <w:autoSpaceDE/>
        <w:adjustRightInd/>
        <w:ind w:firstLine="708"/>
        <w:rPr>
          <w:sz w:val="28"/>
          <w:szCs w:val="28"/>
        </w:rPr>
      </w:pPr>
    </w:p>
    <w:p w:rsidR="00BA51A8" w:rsidRDefault="00BA51A8" w:rsidP="00BA51A8">
      <w:pPr>
        <w:widowControl/>
        <w:autoSpaceDE/>
        <w:adjustRightInd/>
        <w:ind w:firstLine="708"/>
        <w:rPr>
          <w:sz w:val="28"/>
          <w:szCs w:val="28"/>
        </w:rPr>
      </w:pPr>
    </w:p>
    <w:p w:rsidR="003062CF" w:rsidRPr="00197D2A" w:rsidRDefault="00BA51A8" w:rsidP="003062CF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2CF">
        <w:rPr>
          <w:bCs/>
          <w:color w:val="2D2D2D"/>
          <w:spacing w:val="2"/>
          <w:kern w:val="36"/>
          <w:sz w:val="28"/>
          <w:szCs w:val="28"/>
        </w:rPr>
        <w:t>Глава-руководитель</w:t>
      </w:r>
    </w:p>
    <w:p w:rsidR="003062CF" w:rsidRDefault="003062CF" w:rsidP="003062CF">
      <w:pPr>
        <w:widowControl/>
        <w:tabs>
          <w:tab w:val="left" w:pos="1189"/>
        </w:tabs>
        <w:autoSpaceDE/>
        <w:adjustRightInd/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        МА МО СП «</w:t>
      </w:r>
      <w:proofErr w:type="spellStart"/>
      <w:r>
        <w:rPr>
          <w:bCs/>
          <w:color w:val="2D2D2D"/>
          <w:spacing w:val="2"/>
          <w:kern w:val="36"/>
          <w:sz w:val="28"/>
          <w:szCs w:val="28"/>
        </w:rPr>
        <w:t>Тунка</w:t>
      </w:r>
      <w:proofErr w:type="spellEnd"/>
      <w:r>
        <w:rPr>
          <w:bCs/>
          <w:color w:val="2D2D2D"/>
          <w:spacing w:val="2"/>
          <w:kern w:val="36"/>
          <w:sz w:val="28"/>
          <w:szCs w:val="28"/>
        </w:rPr>
        <w:t xml:space="preserve">»                                        </w:t>
      </w:r>
      <w:r>
        <w:rPr>
          <w:sz w:val="28"/>
          <w:szCs w:val="28"/>
        </w:rPr>
        <w:t xml:space="preserve">  А.В.Ширяев                                                                                                             </w:t>
      </w:r>
    </w:p>
    <w:p w:rsidR="003062CF" w:rsidRPr="003062CF" w:rsidRDefault="003062CF" w:rsidP="003062CF">
      <w:pPr>
        <w:rPr>
          <w:b/>
          <w:sz w:val="28"/>
          <w:szCs w:val="28"/>
        </w:rPr>
      </w:pPr>
    </w:p>
    <w:p w:rsidR="00BA51A8" w:rsidRPr="003062CF" w:rsidRDefault="00BA51A8" w:rsidP="00BA51A8">
      <w:pPr>
        <w:widowControl/>
        <w:tabs>
          <w:tab w:val="left" w:pos="1189"/>
        </w:tabs>
        <w:autoSpaceDE/>
        <w:adjustRightInd/>
        <w:rPr>
          <w:b/>
          <w:sz w:val="28"/>
          <w:szCs w:val="28"/>
        </w:rPr>
      </w:pPr>
      <w:r w:rsidRPr="003062CF">
        <w:rPr>
          <w:b/>
          <w:sz w:val="28"/>
          <w:szCs w:val="28"/>
        </w:rPr>
        <w:t xml:space="preserve"> </w:t>
      </w:r>
      <w:r w:rsidR="003062CF" w:rsidRPr="003062CF">
        <w:rPr>
          <w:b/>
          <w:sz w:val="28"/>
          <w:szCs w:val="28"/>
        </w:rPr>
        <w:t xml:space="preserve">                                                                      </w:t>
      </w:r>
    </w:p>
    <w:p w:rsidR="003062CF" w:rsidRDefault="00BA51A8" w:rsidP="003062CF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51A8" w:rsidRDefault="00BA51A8" w:rsidP="00BA51A8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A51A8" w:rsidRDefault="00BA51A8" w:rsidP="00BA51A8">
      <w:pPr>
        <w:widowControl/>
        <w:autoSpaceDE/>
        <w:adjustRightInd/>
        <w:rPr>
          <w:sz w:val="28"/>
          <w:szCs w:val="28"/>
        </w:rPr>
      </w:pPr>
    </w:p>
    <w:p w:rsidR="00BA51A8" w:rsidRDefault="00BA51A8" w:rsidP="00BA51A8">
      <w:pPr>
        <w:widowControl/>
        <w:autoSpaceDE/>
        <w:adjustRightInd/>
        <w:rPr>
          <w:sz w:val="28"/>
          <w:szCs w:val="28"/>
        </w:rPr>
      </w:pPr>
    </w:p>
    <w:p w:rsidR="00BA51A8" w:rsidRDefault="00BA51A8" w:rsidP="00BA51A8">
      <w:pPr>
        <w:widowControl/>
        <w:autoSpaceDE/>
        <w:adjustRightInd/>
        <w:rPr>
          <w:sz w:val="28"/>
          <w:szCs w:val="28"/>
        </w:rPr>
      </w:pPr>
    </w:p>
    <w:p w:rsidR="00BA51A8" w:rsidRDefault="00BA51A8" w:rsidP="00BA51A8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A51A8" w:rsidRDefault="00BA51A8" w:rsidP="00BA51A8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Утверждено </w:t>
      </w: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Решением Совета депутатов </w:t>
      </w: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1A8" w:rsidRDefault="00BA51A8" w:rsidP="00BA51A8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A51A8" w:rsidRDefault="00BA51A8" w:rsidP="00BA5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51A8" w:rsidRDefault="00BA51A8" w:rsidP="00BA5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ЛИЦ, ЗАМЕЩАЮЩИХ ДОЛЖНОСТИ МУНИЦИПАЛЬНОЙ</w:t>
      </w:r>
    </w:p>
    <w:p w:rsidR="00BA51A8" w:rsidRDefault="00BA51A8" w:rsidP="00BA5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BA51A8" w:rsidRDefault="00BA51A8" w:rsidP="00BA51A8">
      <w:pPr>
        <w:jc w:val="center"/>
        <w:rPr>
          <w:b/>
          <w:sz w:val="28"/>
          <w:szCs w:val="28"/>
        </w:rPr>
      </w:pPr>
    </w:p>
    <w:p w:rsidR="00BA51A8" w:rsidRDefault="00BA51A8" w:rsidP="00BA51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BA51A8" w:rsidRDefault="00BA51A8" w:rsidP="00BA51A8">
      <w:pPr>
        <w:ind w:firstLine="709"/>
        <w:jc w:val="center"/>
        <w:rPr>
          <w:b/>
          <w:sz w:val="28"/>
          <w:szCs w:val="28"/>
        </w:rPr>
      </w:pPr>
    </w:p>
    <w:p w:rsidR="00BA51A8" w:rsidRDefault="00BA51A8" w:rsidP="00BA51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 Положение разработано в соответствии с Федеральным законом от 06.10.2003 г.№131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Федерации», Законом Республики Бурятия от 10.09.2007 года  № 2431-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 Закон о муниципальной</w:t>
      </w:r>
      <w:r>
        <w:rPr>
          <w:sz w:val="28"/>
          <w:szCs w:val="28"/>
        </w:rPr>
        <w:tab/>
        <w:t xml:space="preserve"> службе в Республике Бурятия», </w:t>
      </w:r>
      <w:r w:rsidR="00A2419B" w:rsidRPr="00A2419B">
        <w:rPr>
          <w:sz w:val="28"/>
          <w:szCs w:val="28"/>
        </w:rPr>
        <w:t xml:space="preserve">учитывая положения </w:t>
      </w:r>
      <w:hyperlink r:id="rId4" w:history="1">
        <w:r w:rsidR="00A2419B" w:rsidRPr="00A2419B">
          <w:rPr>
            <w:color w:val="000000" w:themeColor="text1"/>
            <w:sz w:val="28"/>
            <w:szCs w:val="28"/>
          </w:rPr>
          <w:t>Указа</w:t>
        </w:r>
      </w:hyperlink>
      <w:r w:rsidR="00A2419B" w:rsidRPr="00A2419B">
        <w:rPr>
          <w:sz w:val="28"/>
          <w:szCs w:val="28"/>
        </w:rPr>
        <w:t xml:space="preserve"> Главы Республики Бурятия от 06.07.2015 N 109 "Об оплате труда лиц</w:t>
      </w:r>
      <w:proofErr w:type="gramEnd"/>
      <w:r w:rsidR="00A2419B" w:rsidRPr="00A2419B">
        <w:rPr>
          <w:sz w:val="28"/>
          <w:szCs w:val="28"/>
        </w:rPr>
        <w:t xml:space="preserve">, </w:t>
      </w:r>
      <w:proofErr w:type="gramStart"/>
      <w:r w:rsidR="00A2419B" w:rsidRPr="00A2419B">
        <w:rPr>
          <w:sz w:val="28"/>
          <w:szCs w:val="28"/>
        </w:rPr>
        <w:t>замещающих</w:t>
      </w:r>
      <w:proofErr w:type="gramEnd"/>
      <w:r w:rsidR="00A2419B" w:rsidRPr="00A2419B">
        <w:rPr>
          <w:sz w:val="28"/>
          <w:szCs w:val="28"/>
        </w:rPr>
        <w:t xml:space="preserve"> должности государственной</w:t>
      </w:r>
      <w:r w:rsidR="00A2419B">
        <w:rPr>
          <w:sz w:val="28"/>
          <w:szCs w:val="28"/>
        </w:rPr>
        <w:t xml:space="preserve"> </w:t>
      </w:r>
      <w:r w:rsidR="00A2419B" w:rsidRPr="00A2419B">
        <w:rPr>
          <w:sz w:val="28"/>
          <w:szCs w:val="28"/>
        </w:rPr>
        <w:t>гражданской службы Республики Бурятия»</w:t>
      </w:r>
      <w:r w:rsidR="00706CD3">
        <w:rPr>
          <w:sz w:val="28"/>
          <w:szCs w:val="28"/>
        </w:rPr>
        <w:t>.</w:t>
      </w:r>
    </w:p>
    <w:p w:rsidR="00BA51A8" w:rsidRDefault="00BA51A8" w:rsidP="00BA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BA51A8" w:rsidRDefault="00BA51A8" w:rsidP="00BA51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 выплатам относятся: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Ежемесячная надбавка за классный чин.  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Ежемесячная надбавка к должностному окладу за особые условия на муниципальной службе.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Ежемесячное денежное поощрение.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 Премии  за выполнение  особо важных  и сложных заданий.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</w:t>
      </w:r>
      <w:r>
        <w:rPr>
          <w:sz w:val="28"/>
          <w:szCs w:val="28"/>
        </w:rPr>
        <w:lastRenderedPageBreak/>
        <w:t>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BA51A8" w:rsidRDefault="00BA51A8" w:rsidP="00BA51A8">
      <w:pPr>
        <w:ind w:firstLine="709"/>
        <w:jc w:val="center"/>
        <w:rPr>
          <w:b/>
          <w:bCs/>
          <w:sz w:val="28"/>
          <w:szCs w:val="28"/>
        </w:rPr>
      </w:pPr>
    </w:p>
    <w:p w:rsidR="00BA51A8" w:rsidRDefault="00BA51A8" w:rsidP="00BA51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Порядок установления должностных окладов.</w:t>
      </w:r>
    </w:p>
    <w:p w:rsidR="00BA51A8" w:rsidRDefault="00BA51A8" w:rsidP="00BA51A8">
      <w:pPr>
        <w:ind w:firstLine="709"/>
        <w:jc w:val="center"/>
        <w:rPr>
          <w:sz w:val="28"/>
          <w:szCs w:val="28"/>
        </w:rPr>
      </w:pPr>
    </w:p>
    <w:p w:rsidR="00BA51A8" w:rsidRDefault="00BA51A8" w:rsidP="00BA51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</w:t>
      </w:r>
      <w:r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>
        <w:rPr>
          <w:spacing w:val="2"/>
          <w:sz w:val="28"/>
          <w:szCs w:val="28"/>
        </w:rPr>
        <w:t>в соответствии с</w:t>
      </w:r>
      <w:r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BA51A8" w:rsidRDefault="00BA51A8" w:rsidP="00BA51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>
        <w:rPr>
          <w:spacing w:val="3"/>
          <w:sz w:val="28"/>
          <w:szCs w:val="28"/>
        </w:rPr>
        <w:t xml:space="preserve"> замещаемой им должностью муниципаль</w:t>
      </w:r>
      <w:r>
        <w:rPr>
          <w:spacing w:val="6"/>
          <w:sz w:val="28"/>
          <w:szCs w:val="28"/>
        </w:rPr>
        <w:t>ной службы,</w:t>
      </w:r>
      <w:r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</w:t>
      </w:r>
    </w:p>
    <w:p w:rsidR="00BA51A8" w:rsidRDefault="00BA51A8" w:rsidP="00BA51A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2.Надбавка начисляется </w:t>
      </w:r>
      <w:proofErr w:type="gramStart"/>
      <w:r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 с заработной платой.     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A51A8" w:rsidRDefault="00BA51A8" w:rsidP="00BA51A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Надбавка за выслугу лет устанавливается в следующих размерах:</w:t>
      </w:r>
    </w:p>
    <w:p w:rsidR="00BA51A8" w:rsidRDefault="00BA51A8" w:rsidP="00BA51A8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при стаже муниципальной службы</w:t>
      </w:r>
      <w:r>
        <w:rPr>
          <w:sz w:val="28"/>
          <w:szCs w:val="28"/>
        </w:rPr>
        <w:t>                в процентах</w:t>
      </w:r>
    </w:p>
    <w:p w:rsidR="00BA51A8" w:rsidRDefault="00BA51A8" w:rsidP="00BA51A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от 1 года до 5 лет                                                     </w:t>
      </w:r>
      <w:r w:rsidR="00005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5"/>
          <w:sz w:val="28"/>
          <w:szCs w:val="28"/>
        </w:rPr>
        <w:t>10</w:t>
      </w:r>
    </w:p>
    <w:p w:rsidR="00BA51A8" w:rsidRDefault="00BA51A8" w:rsidP="00BA51A8">
      <w:pPr>
        <w:shd w:val="clear" w:color="auto" w:fill="FFFFFF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от 5 до 10 лет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 w:rsidR="00005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5"/>
          <w:sz w:val="28"/>
          <w:szCs w:val="28"/>
        </w:rPr>
        <w:t>15</w:t>
      </w:r>
    </w:p>
    <w:p w:rsidR="00BA51A8" w:rsidRDefault="00BA51A8" w:rsidP="00BA51A8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от 10 до 15 лет</w:t>
      </w:r>
      <w:r>
        <w:rPr>
          <w:sz w:val="28"/>
          <w:szCs w:val="28"/>
        </w:rPr>
        <w:t>                                                         </w:t>
      </w:r>
      <w:r w:rsidR="00005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</w:t>
      </w:r>
    </w:p>
    <w:p w:rsidR="00BA51A8" w:rsidRDefault="00BA51A8" w:rsidP="00BA51A8">
      <w:pPr>
        <w:shd w:val="clear" w:color="auto" w:fill="FFFFFF"/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>свыше 15 лет                                                        </w:t>
      </w:r>
      <w:r w:rsidR="00005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   </w:t>
      </w:r>
      <w:r>
        <w:rPr>
          <w:spacing w:val="-8"/>
          <w:sz w:val="28"/>
          <w:szCs w:val="28"/>
        </w:rPr>
        <w:t>30</w:t>
      </w:r>
    </w:p>
    <w:p w:rsidR="00BA51A8" w:rsidRDefault="00BA51A8" w:rsidP="00BA51A8">
      <w:pPr>
        <w:shd w:val="clear" w:color="auto" w:fill="FFFFFF"/>
        <w:ind w:firstLine="709"/>
        <w:rPr>
          <w:sz w:val="28"/>
          <w:szCs w:val="28"/>
        </w:rPr>
      </w:pPr>
    </w:p>
    <w:p w:rsidR="00BA51A8" w:rsidRDefault="00BA51A8" w:rsidP="00BA51A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основании решения комиссии по исчислению стажа муниципальной службы администрации поселения.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Надбавка за выслугу лет начисляется </w:t>
      </w:r>
      <w:proofErr w:type="gramStart"/>
      <w:r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BA51A8" w:rsidRDefault="00BA51A8" w:rsidP="00BA51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среднего заработка</w:t>
      </w:r>
      <w:r>
        <w:rPr>
          <w:b/>
          <w:sz w:val="28"/>
          <w:szCs w:val="28"/>
        </w:rPr>
        <w:t>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</w:p>
    <w:p w:rsidR="007F5C7B" w:rsidRDefault="00BA51A8" w:rsidP="007F5C7B">
      <w:pPr>
        <w:pStyle w:val="ConsPlusNormal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7F5C7B" w:rsidRPr="007F5C7B" w:rsidRDefault="007F5C7B" w:rsidP="007F5C7B">
      <w:pPr>
        <w:pStyle w:val="ConsPlusNormal"/>
        <w:ind w:firstLine="540"/>
        <w:jc w:val="both"/>
        <w:rPr>
          <w:sz w:val="28"/>
          <w:szCs w:val="28"/>
        </w:rPr>
      </w:pPr>
      <w:r w:rsidRPr="007F5C7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BA51A8" w:rsidRDefault="007F5C7B" w:rsidP="007F5C7B">
      <w:pPr>
        <w:pStyle w:val="ConsPlusNormal"/>
        <w:ind w:firstLine="540"/>
        <w:jc w:val="both"/>
        <w:rPr>
          <w:sz w:val="28"/>
          <w:szCs w:val="28"/>
        </w:rPr>
      </w:pPr>
      <w:r w:rsidRPr="007F5C7B">
        <w:rPr>
          <w:sz w:val="28"/>
          <w:szCs w:val="28"/>
        </w:rPr>
        <w:t>2.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</w:t>
      </w:r>
      <w:r>
        <w:t>.</w:t>
      </w:r>
    </w:p>
    <w:p w:rsidR="00BA51A8" w:rsidRDefault="007F5C7B" w:rsidP="007F5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7F5C7B">
        <w:t xml:space="preserve"> </w:t>
      </w:r>
      <w:r w:rsidRPr="007F5C7B">
        <w:rPr>
          <w:sz w:val="28"/>
          <w:szCs w:val="28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BA51A8" w:rsidRDefault="0000513F" w:rsidP="00BA51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по старшим должностям -  12</w:t>
      </w:r>
      <w:r w:rsidR="00BA51A8">
        <w:rPr>
          <w:spacing w:val="2"/>
          <w:sz w:val="28"/>
          <w:szCs w:val="28"/>
        </w:rPr>
        <w:t xml:space="preserve">0% должностного оклада </w:t>
      </w:r>
    </w:p>
    <w:p w:rsidR="00BA51A8" w:rsidRDefault="0000513F" w:rsidP="00BA51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 младшим должностям - 10</w:t>
      </w:r>
      <w:r w:rsidR="00BA51A8">
        <w:rPr>
          <w:spacing w:val="2"/>
          <w:sz w:val="28"/>
          <w:szCs w:val="28"/>
        </w:rPr>
        <w:t>0% должностного оклада.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Надбавка за особые условия муниципальной службы начисляется </w:t>
      </w:r>
      <w:proofErr w:type="gramStart"/>
      <w:r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>
        <w:rPr>
          <w:sz w:val="28"/>
          <w:szCs w:val="28"/>
        </w:rPr>
        <w:t xml:space="preserve"> ежемесячно одновременно с заработной платой.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>  Надбавка за особые условия муниципальной службы учитывается во всех случаях исчисления  среднего заработка.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Надбавка за особые условия муниципальной  службы выплачивается с момента назначения.</w:t>
      </w:r>
    </w:p>
    <w:p w:rsidR="00BA51A8" w:rsidRDefault="00BA51A8" w:rsidP="004100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</w:t>
      </w:r>
      <w:r w:rsidR="007F5C7B" w:rsidRPr="007F5C7B">
        <w:t xml:space="preserve"> </w:t>
      </w: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</w:p>
    <w:p w:rsidR="00BA51A8" w:rsidRDefault="00BA51A8" w:rsidP="00BA51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00513F" w:rsidRDefault="0000513F" w:rsidP="00BA51A8">
      <w:pPr>
        <w:ind w:firstLine="709"/>
        <w:rPr>
          <w:b/>
          <w:bCs/>
          <w:sz w:val="28"/>
          <w:szCs w:val="28"/>
        </w:rPr>
      </w:pPr>
    </w:p>
    <w:p w:rsidR="0000513F" w:rsidRPr="007F5C7B" w:rsidRDefault="0000513F" w:rsidP="0000513F">
      <w:pPr>
        <w:pStyle w:val="ConsPlusNormal"/>
        <w:ind w:firstLine="540"/>
        <w:jc w:val="both"/>
        <w:rPr>
          <w:sz w:val="28"/>
          <w:szCs w:val="28"/>
        </w:rPr>
      </w:pPr>
      <w:r w:rsidRPr="007F5C7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00513F" w:rsidRPr="007F5C7B" w:rsidRDefault="0000513F" w:rsidP="0000513F">
      <w:pPr>
        <w:pStyle w:val="ConsPlusNormal"/>
        <w:ind w:firstLine="540"/>
        <w:jc w:val="both"/>
        <w:rPr>
          <w:sz w:val="28"/>
          <w:szCs w:val="28"/>
        </w:rPr>
      </w:pPr>
      <w:r w:rsidRPr="007F5C7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00513F" w:rsidRPr="007F5C7B" w:rsidRDefault="0000513F" w:rsidP="0000513F">
      <w:pPr>
        <w:pStyle w:val="ConsPlusNormal"/>
        <w:ind w:firstLine="540"/>
        <w:jc w:val="both"/>
        <w:rPr>
          <w:sz w:val="28"/>
          <w:szCs w:val="28"/>
        </w:rPr>
      </w:pPr>
      <w:r w:rsidRPr="007F5C7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00513F" w:rsidRPr="007F5C7B" w:rsidRDefault="0000513F" w:rsidP="0000513F">
      <w:pPr>
        <w:pStyle w:val="ConsPlusNormal"/>
        <w:ind w:firstLine="540"/>
        <w:jc w:val="both"/>
        <w:rPr>
          <w:sz w:val="28"/>
          <w:szCs w:val="28"/>
        </w:rPr>
      </w:pPr>
      <w:r w:rsidRPr="007F5C7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7F5C7B" w:rsidRDefault="007F5C7B" w:rsidP="007F5C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</w:t>
      </w:r>
      <w:r w:rsidR="0000513F" w:rsidRPr="007F5C7B">
        <w:rPr>
          <w:sz w:val="28"/>
          <w:szCs w:val="28"/>
        </w:rPr>
        <w:t xml:space="preserve">таршие и младшие  должности муниципальной службы </w:t>
      </w:r>
      <w:r>
        <w:rPr>
          <w:sz w:val="28"/>
          <w:szCs w:val="28"/>
        </w:rPr>
        <w:t xml:space="preserve">– </w:t>
      </w:r>
    </w:p>
    <w:p w:rsidR="0000513F" w:rsidRPr="007F5C7B" w:rsidRDefault="007F5C7B" w:rsidP="007F5C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513F" w:rsidRPr="007F5C7B">
        <w:rPr>
          <w:sz w:val="28"/>
          <w:szCs w:val="28"/>
        </w:rPr>
        <w:t>2,0</w:t>
      </w:r>
      <w:r>
        <w:rPr>
          <w:sz w:val="28"/>
          <w:szCs w:val="28"/>
        </w:rPr>
        <w:t xml:space="preserve">  </w:t>
      </w:r>
      <w:proofErr w:type="gramStart"/>
      <w:r w:rsidR="0000513F" w:rsidRPr="007F5C7B">
        <w:rPr>
          <w:sz w:val="28"/>
          <w:szCs w:val="28"/>
        </w:rPr>
        <w:t>должностных</w:t>
      </w:r>
      <w:proofErr w:type="gramEnd"/>
      <w:r w:rsidR="0000513F" w:rsidRPr="007F5C7B">
        <w:rPr>
          <w:sz w:val="28"/>
          <w:szCs w:val="28"/>
        </w:rPr>
        <w:t xml:space="preserve"> оклада.</w:t>
      </w:r>
    </w:p>
    <w:p w:rsidR="00BA51A8" w:rsidRDefault="00BA51A8" w:rsidP="00BA51A8">
      <w:pPr>
        <w:ind w:firstLine="709"/>
        <w:rPr>
          <w:sz w:val="28"/>
          <w:szCs w:val="28"/>
        </w:rPr>
      </w:pPr>
    </w:p>
    <w:p w:rsidR="00BA51A8" w:rsidRDefault="00BA51A8" w:rsidP="00BA51A8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BA51A8" w:rsidRDefault="00BA51A8" w:rsidP="00BA51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>
        <w:rPr>
          <w:b/>
          <w:sz w:val="28"/>
          <w:szCs w:val="28"/>
        </w:rPr>
        <w:t>выполнение  особо важных  и сложных заданий</w:t>
      </w:r>
      <w:r>
        <w:rPr>
          <w:sz w:val="28"/>
          <w:szCs w:val="28"/>
        </w:rPr>
        <w:t>.</w:t>
      </w:r>
    </w:p>
    <w:p w:rsidR="00BA51A8" w:rsidRDefault="00BA51A8" w:rsidP="00BA51A8">
      <w:pPr>
        <w:ind w:firstLine="709"/>
        <w:jc w:val="center"/>
        <w:rPr>
          <w:b/>
          <w:bCs/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 Главой поселения,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BA51A8" w:rsidRDefault="00BA51A8" w:rsidP="00BA51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квартал, год).</w:t>
      </w:r>
    </w:p>
    <w:p w:rsidR="00BA51A8" w:rsidRDefault="00BA51A8" w:rsidP="00BA51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Премия не является обязательной выплатой.</w:t>
      </w:r>
    </w:p>
    <w:p w:rsidR="00BA51A8" w:rsidRDefault="00BA51A8" w:rsidP="00BA51A8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 </w:t>
      </w:r>
    </w:p>
    <w:p w:rsidR="00BA51A8" w:rsidRDefault="00BA51A8" w:rsidP="00BA51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BA51A8" w:rsidRDefault="00BA51A8" w:rsidP="00BA51A8">
      <w:pPr>
        <w:ind w:firstLine="709"/>
        <w:jc w:val="center"/>
        <w:rPr>
          <w:sz w:val="28"/>
          <w:szCs w:val="28"/>
        </w:rPr>
      </w:pP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>
        <w:rPr>
          <w:sz w:val="28"/>
          <w:szCs w:val="28"/>
        </w:rPr>
        <w:t>отработанных полных месяцев</w:t>
      </w:r>
      <w:proofErr w:type="gramEnd"/>
      <w:r>
        <w:rPr>
          <w:sz w:val="28"/>
          <w:szCs w:val="28"/>
        </w:rPr>
        <w:t xml:space="preserve"> в календарном году.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BA51A8" w:rsidRDefault="00BA51A8" w:rsidP="00BA5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</w:p>
    <w:p w:rsidR="00BA51A8" w:rsidRDefault="00BA51A8" w:rsidP="00BA51A8">
      <w:pPr>
        <w:jc w:val="right"/>
        <w:rPr>
          <w:sz w:val="28"/>
          <w:szCs w:val="28"/>
        </w:rPr>
      </w:pPr>
    </w:p>
    <w:p w:rsidR="00BA51A8" w:rsidRDefault="00BA51A8" w:rsidP="00BA51A8">
      <w:pPr>
        <w:jc w:val="right"/>
        <w:rPr>
          <w:sz w:val="28"/>
          <w:szCs w:val="28"/>
        </w:rPr>
      </w:pPr>
    </w:p>
    <w:p w:rsidR="00BA51A8" w:rsidRDefault="00BA51A8" w:rsidP="00BA51A8">
      <w:pPr>
        <w:jc w:val="right"/>
        <w:rPr>
          <w:sz w:val="28"/>
          <w:szCs w:val="28"/>
        </w:rPr>
      </w:pPr>
    </w:p>
    <w:p w:rsidR="00E3298C" w:rsidRDefault="00E3298C" w:rsidP="0041002F">
      <w:pPr>
        <w:jc w:val="center"/>
        <w:rPr>
          <w:sz w:val="28"/>
          <w:szCs w:val="28"/>
        </w:rPr>
      </w:pPr>
    </w:p>
    <w:p w:rsidR="00BA51A8" w:rsidRDefault="0041002F" w:rsidP="00410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329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Приложение № 1</w:t>
      </w:r>
    </w:p>
    <w:p w:rsidR="00E3298C" w:rsidRDefault="00E3298C" w:rsidP="00410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A51A8">
        <w:rPr>
          <w:sz w:val="28"/>
          <w:szCs w:val="28"/>
        </w:rPr>
        <w:t>к Положению «Об оплате труда лиц,</w:t>
      </w:r>
      <w:r>
        <w:rPr>
          <w:sz w:val="28"/>
          <w:szCs w:val="28"/>
        </w:rPr>
        <w:t xml:space="preserve"> </w:t>
      </w:r>
      <w:r w:rsidR="00BA51A8">
        <w:rPr>
          <w:sz w:val="28"/>
          <w:szCs w:val="28"/>
        </w:rPr>
        <w:t xml:space="preserve">замещающих </w:t>
      </w:r>
    </w:p>
    <w:p w:rsidR="00E3298C" w:rsidRDefault="00E3298C" w:rsidP="00410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A51A8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  </w:t>
      </w:r>
      <w:r w:rsidR="0041002F">
        <w:rPr>
          <w:sz w:val="28"/>
          <w:szCs w:val="28"/>
        </w:rPr>
        <w:t xml:space="preserve">местной  </w:t>
      </w:r>
    </w:p>
    <w:p w:rsidR="00E3298C" w:rsidRDefault="00E3298C" w:rsidP="00410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1002F">
        <w:rPr>
          <w:sz w:val="28"/>
          <w:szCs w:val="28"/>
        </w:rPr>
        <w:t>администрации</w:t>
      </w:r>
      <w:r w:rsidR="0041002F" w:rsidRPr="0041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41002F" w:rsidRDefault="00E3298C" w:rsidP="004100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BA51A8" w:rsidRDefault="00BA51A8" w:rsidP="00BA51A8">
      <w:pPr>
        <w:jc w:val="right"/>
        <w:rPr>
          <w:sz w:val="28"/>
          <w:szCs w:val="28"/>
        </w:rPr>
      </w:pPr>
    </w:p>
    <w:p w:rsidR="00BA51A8" w:rsidRDefault="00BA51A8" w:rsidP="00BA51A8">
      <w:pPr>
        <w:jc w:val="right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муниципальных служащих</w:t>
      </w: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BA51A8" w:rsidRDefault="00BA51A8" w:rsidP="00BA51A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руб.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="008748E4">
              <w:rPr>
                <w:sz w:val="28"/>
                <w:szCs w:val="28"/>
              </w:rPr>
              <w:t>396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298C">
              <w:rPr>
                <w:sz w:val="28"/>
                <w:szCs w:val="28"/>
              </w:rPr>
              <w:t>3</w:t>
            </w:r>
            <w:r w:rsidR="008748E4">
              <w:rPr>
                <w:sz w:val="28"/>
                <w:szCs w:val="28"/>
              </w:rPr>
              <w:t>124</w:t>
            </w:r>
          </w:p>
        </w:tc>
      </w:tr>
      <w:tr w:rsidR="00BA51A8" w:rsidTr="00BA51A8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="008748E4">
              <w:rPr>
                <w:sz w:val="28"/>
                <w:szCs w:val="28"/>
              </w:rPr>
              <w:t>735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="008748E4">
              <w:rPr>
                <w:sz w:val="28"/>
                <w:szCs w:val="28"/>
              </w:rPr>
              <w:t>348</w:t>
            </w:r>
          </w:p>
        </w:tc>
      </w:tr>
    </w:tbl>
    <w:p w:rsidR="00BA51A8" w:rsidRDefault="00BA51A8" w:rsidP="00BA51A8">
      <w:pPr>
        <w:ind w:firstLine="540"/>
        <w:rPr>
          <w:sz w:val="28"/>
          <w:szCs w:val="28"/>
        </w:rPr>
      </w:pPr>
    </w:p>
    <w:p w:rsidR="00BA51A8" w:rsidRDefault="00BA51A8" w:rsidP="00BA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 </w:t>
      </w:r>
    </w:p>
    <w:p w:rsidR="00E3298C" w:rsidRDefault="00BA51A8" w:rsidP="00BA51A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3298C" w:rsidRDefault="00E3298C" w:rsidP="00E3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Приложение № 2</w:t>
      </w:r>
    </w:p>
    <w:p w:rsidR="00E3298C" w:rsidRDefault="00E3298C" w:rsidP="00E3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E3298C" w:rsidRDefault="00E3298C" w:rsidP="00E3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E3298C" w:rsidRDefault="00E3298C" w:rsidP="00E3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</w:t>
      </w:r>
      <w:r w:rsidRPr="0041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E3298C" w:rsidRDefault="00E3298C" w:rsidP="00E3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BA51A8" w:rsidRDefault="00BA51A8" w:rsidP="00BA51A8">
      <w:pPr>
        <w:shd w:val="clear" w:color="auto" w:fill="FFFFFF"/>
        <w:jc w:val="both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за классный чин муниципальных служащих</w:t>
      </w:r>
    </w:p>
    <w:p w:rsidR="00BA51A8" w:rsidRDefault="00BA51A8" w:rsidP="00BA51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руб.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E3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48E4">
              <w:rPr>
                <w:sz w:val="28"/>
                <w:szCs w:val="28"/>
              </w:rPr>
              <w:t>70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87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E3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48E4">
              <w:rPr>
                <w:sz w:val="28"/>
                <w:szCs w:val="28"/>
              </w:rPr>
              <w:t>49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87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E3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48E4">
              <w:rPr>
                <w:sz w:val="28"/>
                <w:szCs w:val="28"/>
              </w:rPr>
              <w:t>27</w:t>
            </w:r>
          </w:p>
        </w:tc>
      </w:tr>
      <w:tr w:rsidR="00BA51A8" w:rsidTr="00BA5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BA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8" w:rsidRDefault="00E3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48E4">
              <w:rPr>
                <w:sz w:val="28"/>
                <w:szCs w:val="28"/>
              </w:rPr>
              <w:t>46</w:t>
            </w:r>
          </w:p>
        </w:tc>
      </w:tr>
    </w:tbl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ind w:firstLine="709"/>
        <w:jc w:val="both"/>
        <w:rPr>
          <w:sz w:val="28"/>
          <w:szCs w:val="28"/>
        </w:rPr>
      </w:pPr>
    </w:p>
    <w:p w:rsidR="00BA51A8" w:rsidRDefault="00BA51A8" w:rsidP="00BA51A8">
      <w:pPr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BA51A8" w:rsidRDefault="00BA51A8" w:rsidP="00BA51A8">
      <w:pPr>
        <w:jc w:val="center"/>
        <w:rPr>
          <w:sz w:val="28"/>
          <w:szCs w:val="28"/>
        </w:rPr>
      </w:pPr>
    </w:p>
    <w:p w:rsidR="002B2E48" w:rsidRDefault="002B2E48"/>
    <w:sectPr w:rsidR="002B2E48" w:rsidSect="002B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A8"/>
    <w:rsid w:val="0000513F"/>
    <w:rsid w:val="00167A13"/>
    <w:rsid w:val="00195ADD"/>
    <w:rsid w:val="0022676E"/>
    <w:rsid w:val="002B2E48"/>
    <w:rsid w:val="002F76F1"/>
    <w:rsid w:val="003062CF"/>
    <w:rsid w:val="0034078C"/>
    <w:rsid w:val="0041002F"/>
    <w:rsid w:val="005A1686"/>
    <w:rsid w:val="006F5DF0"/>
    <w:rsid w:val="00706CD3"/>
    <w:rsid w:val="007F5C7B"/>
    <w:rsid w:val="008748E4"/>
    <w:rsid w:val="00A2419B"/>
    <w:rsid w:val="00BA51A8"/>
    <w:rsid w:val="00D826F9"/>
    <w:rsid w:val="00E3298C"/>
    <w:rsid w:val="00E43CEF"/>
    <w:rsid w:val="00E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41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ED656FDB3EE295F8CB3BDD73140F2DD67ECC20BA3110C5034131E619F64BD469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9</cp:revision>
  <cp:lastPrinted>2017-12-25T07:11:00Z</cp:lastPrinted>
  <dcterms:created xsi:type="dcterms:W3CDTF">2017-11-30T03:40:00Z</dcterms:created>
  <dcterms:modified xsi:type="dcterms:W3CDTF">2018-01-25T14:06:00Z</dcterms:modified>
</cp:coreProperties>
</file>